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 w:ascii="ＭＳ Ｐ明朝" w:hAnsi="ＭＳ Ｐ明朝" w:eastAsia="ＭＳ Ｐ明朝"/>
          <w:color w:val="auto"/>
        </w:rPr>
        <w:t>様式</w:t>
      </w:r>
      <w:r>
        <w:rPr>
          <w:rFonts w:hint="eastAsia" w:ascii="ＭＳ Ｐ明朝" w:hAnsi="ＭＳ Ｐ明朝" w:eastAsia="ＭＳ Ｐ明朝"/>
          <w:color w:val="auto"/>
        </w:rPr>
        <w:t>５－</w:t>
      </w:r>
      <w:r>
        <w:rPr>
          <w:rFonts w:hint="eastAsia" w:ascii="ＭＳ Ｐ明朝" w:hAnsi="ＭＳ Ｐ明朝" w:eastAsia="ＭＳ Ｐ明朝"/>
          <w:color w:val="auto"/>
        </w:rPr>
        <w:t>1</w:t>
      </w:r>
    </w:p>
    <w:tbl>
      <w:tblPr>
        <w:tblStyle w:val="17"/>
        <w:tblpPr w:leftFromText="0" w:rightFromText="0" w:topFromText="0" w:bottomFromText="0" w:vertAnchor="text" w:horzAnchor="margin" w:tblpX="-342" w:tblpY="1"/>
        <w:tblOverlap w:val="never"/>
        <w:tblW w:w="9382" w:type="dxa"/>
        <w:tblLayout w:type="fixed"/>
        <w:tblCellMar>
          <w:left w:w="41" w:type="dxa"/>
          <w:right w:w="22" w:type="dxa"/>
        </w:tblCellMar>
        <w:tblLook w:firstRow="1" w:lastRow="0" w:firstColumn="1" w:lastColumn="0" w:noHBand="0" w:noVBand="1" w:val="04A0"/>
      </w:tblPr>
      <w:tblGrid>
        <w:gridCol w:w="1830"/>
        <w:gridCol w:w="2905"/>
        <w:gridCol w:w="1452"/>
        <w:gridCol w:w="3195"/>
      </w:tblGrid>
      <w:tr>
        <w:trPr>
          <w:trHeight w:val="81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  <w:sz w:val="28"/>
              </w:rPr>
            </w:pP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会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社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概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要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書</w:t>
            </w:r>
            <w:r>
              <w:rPr>
                <w:rFonts w:hint="eastAsia" w:ascii="ＭＳ Ｐ明朝" w:hAnsi="ＭＳ Ｐ明朝" w:eastAsia="ＭＳ Ｐ明朝"/>
                <w:color w:val="auto"/>
                <w:sz w:val="28"/>
              </w:rPr>
              <w:t>（単独企業）</w:t>
            </w: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事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業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者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名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所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　在　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502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代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表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者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名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31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設立年月日</w:t>
            </w:r>
          </w:p>
        </w:tc>
        <w:tc>
          <w:tcPr>
            <w:tcW w:w="2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16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資　本　金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売上高（直近決算）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2441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会社沿革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atLeast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377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社員数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295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事業内容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1682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指名参加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登録業種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295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登録業種に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関連する資格者数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※確認資料：会社パンフレット、資格証等</w:t>
            </w:r>
          </w:p>
        </w:tc>
      </w:tr>
      <w:tr>
        <w:trPr>
          <w:trHeight w:val="295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各種認取得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協定締結状況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※確認資料：各種認定証、協定書の写し</w:t>
            </w:r>
          </w:p>
        </w:tc>
      </w:tr>
      <w:tr>
        <w:trPr>
          <w:trHeight w:val="295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長瀞町での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業務履行実績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（物品の販売及び賃貸借は除く）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※契約書写し、</w:t>
            </w:r>
            <w:r>
              <w:rPr>
                <w:rFonts w:hint="eastAsia" w:ascii="ＭＳ Ｐ明朝" w:hAnsi="ＭＳ Ｐ明朝" w:eastAsia="ＭＳ Ｐ明朝"/>
                <w:color w:val="auto"/>
              </w:rPr>
              <w:t>TECRI</w:t>
            </w:r>
            <w:r>
              <w:rPr>
                <w:rFonts w:hint="eastAsia" w:ascii="ＭＳ Ｐ明朝" w:hAnsi="ＭＳ Ｐ明朝" w:eastAsia="ＭＳ Ｐ明朝"/>
                <w:color w:val="auto"/>
              </w:rPr>
              <w:t>または</w:t>
            </w:r>
            <w:r>
              <w:rPr>
                <w:rFonts w:hint="eastAsia" w:ascii="ＭＳ Ｐ明朝" w:hAnsi="ＭＳ Ｐ明朝" w:eastAsia="ＭＳ Ｐ明朝"/>
                <w:color w:val="auto"/>
              </w:rPr>
              <w:t>PUBDIS</w:t>
            </w:r>
            <w:r>
              <w:rPr>
                <w:rFonts w:hint="eastAsia" w:ascii="ＭＳ Ｐ明朝" w:hAnsi="ＭＳ Ｐ明朝" w:eastAsia="ＭＳ Ｐ明朝"/>
                <w:color w:val="auto"/>
              </w:rPr>
              <w:t>登録等</w:t>
            </w:r>
          </w:p>
        </w:tc>
      </w:tr>
      <w:tr>
        <w:trPr>
          <w:trHeight w:val="217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8"/>
              <w:jc w:val="both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その他特記事項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</w:tbl>
    <w:p>
      <w:pPr>
        <w:pStyle w:val="0"/>
        <w:spacing w:after="3" w:afterLines="0" w:afterAutospacing="0"/>
        <w:ind w:left="-5" w:hanging="10"/>
        <w:rPr>
          <w:rFonts w:hint="default" w:ascii="ＭＳ Ｐ明朝" w:hAnsi="ＭＳ Ｐ明朝" w:eastAsia="ＭＳ Ｐ明朝"/>
          <w:color w:val="auto"/>
        </w:rPr>
      </w:pPr>
      <w:r>
        <w:rPr>
          <w:rFonts w:hint="default" w:ascii="ＭＳ Ｐ明朝" w:hAnsi="ＭＳ Ｐ明朝" w:eastAsia="ＭＳ Ｐ明朝"/>
          <w:color w:val="auto"/>
        </w:rPr>
        <w:t>※</w:t>
      </w:r>
      <w:r>
        <w:rPr>
          <w:rFonts w:hint="default" w:ascii="ＭＳ Ｐ明朝" w:hAnsi="ＭＳ Ｐ明朝" w:eastAsia="ＭＳ Ｐ明朝"/>
          <w:color w:val="auto"/>
        </w:rPr>
        <w:t>直近</w:t>
      </w:r>
      <w:r>
        <w:rPr>
          <w:rFonts w:hint="default" w:ascii="ＭＳ Ｐ明朝" w:hAnsi="ＭＳ Ｐ明朝" w:eastAsia="ＭＳ Ｐ明朝"/>
          <w:color w:val="auto"/>
        </w:rPr>
        <w:t>2</w:t>
      </w:r>
      <w:r>
        <w:rPr>
          <w:rFonts w:hint="default" w:ascii="ＭＳ Ｐ明朝" w:hAnsi="ＭＳ Ｐ明朝" w:eastAsia="ＭＳ Ｐ明朝"/>
          <w:color w:val="auto"/>
        </w:rPr>
        <w:t>ヶ年の法人の</w:t>
      </w:r>
      <w:r>
        <w:rPr>
          <w:rFonts w:hint="eastAsia" w:ascii="ＭＳ Ｐ明朝" w:hAnsi="ＭＳ Ｐ明朝" w:eastAsia="ＭＳ Ｐ明朝"/>
          <w:color w:val="auto"/>
        </w:rPr>
        <w:t>貸借対照表、</w:t>
      </w:r>
      <w:r>
        <w:rPr>
          <w:rFonts w:hint="default" w:ascii="ＭＳ Ｐ明朝" w:hAnsi="ＭＳ Ｐ明朝" w:eastAsia="ＭＳ Ｐ明朝"/>
          <w:color w:val="auto"/>
        </w:rPr>
        <w:t>損益計算書の写しを添付すること。</w:t>
      </w:r>
    </w:p>
    <w:p>
      <w:pPr>
        <w:pStyle w:val="0"/>
        <w:rPr>
          <w:rFonts w:hint="eastAsia"/>
        </w:rPr>
      </w:pPr>
      <w:r>
        <w:rPr>
          <w:rFonts w:hint="default" w:ascii="ＭＳ Ｐ明朝" w:hAnsi="ＭＳ Ｐ明朝" w:eastAsia="ＭＳ Ｐ明朝"/>
          <w:color w:val="auto"/>
        </w:rPr>
        <w:t>※</w:t>
      </w:r>
      <w:r>
        <w:rPr>
          <w:rFonts w:hint="default" w:ascii="ＭＳ Ｐ明朝" w:hAnsi="ＭＳ Ｐ明朝" w:eastAsia="ＭＳ Ｐ明朝"/>
          <w:color w:val="auto"/>
        </w:rPr>
        <w:t>会社パンフレットの添付も可とする。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4</Words>
  <Characters>231</Characters>
  <Application>JUST Note</Application>
  <Lines>68</Lines>
  <Paragraphs>26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村田芳江</dc:creator>
  <cp:lastModifiedBy>村田芳江</cp:lastModifiedBy>
  <dcterms:created xsi:type="dcterms:W3CDTF">2026-04-10T07:46:00Z</dcterms:created>
  <dcterms:modified xsi:type="dcterms:W3CDTF">2026-04-10T07:50:39Z</dcterms:modified>
  <cp:revision>0</cp:revision>
</cp:coreProperties>
</file>